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653D" w14:textId="77777777" w:rsidR="00D37B26" w:rsidRPr="000147DF" w:rsidRDefault="00000000" w:rsidP="000147DF">
      <w:pPr>
        <w:spacing w:line="240" w:lineRule="auto"/>
        <w:jc w:val="right"/>
        <w:rPr>
          <w:rFonts w:ascii="Arial" w:hAnsi="Arial" w:cs="Arial"/>
        </w:rPr>
      </w:pPr>
      <w:r w:rsidRPr="000147DF">
        <w:rPr>
          <w:rFonts w:ascii="Arial" w:hAnsi="Arial" w:cs="Arial"/>
        </w:rPr>
        <w:t>Huehuetenango, 25 de octubre de 2024</w:t>
      </w:r>
      <w:r w:rsidRPr="000147DF">
        <w:rPr>
          <w:rFonts w:ascii="Arial" w:hAnsi="Arial" w:cs="Arial"/>
        </w:rPr>
        <w:br/>
      </w:r>
    </w:p>
    <w:p w14:paraId="1397CA6D" w14:textId="77777777" w:rsidR="00D37B26" w:rsidRPr="000147DF" w:rsidRDefault="00000000" w:rsidP="000147DF">
      <w:pPr>
        <w:spacing w:line="240" w:lineRule="auto"/>
        <w:rPr>
          <w:rFonts w:ascii="Arial" w:hAnsi="Arial" w:cs="Arial"/>
        </w:rPr>
      </w:pPr>
      <w:r w:rsidRPr="000147DF">
        <w:rPr>
          <w:rFonts w:ascii="Arial" w:hAnsi="Arial" w:cs="Arial"/>
        </w:rPr>
        <w:t>Jorge Luis Hernández</w:t>
      </w:r>
    </w:p>
    <w:p w14:paraId="413D7557" w14:textId="77777777" w:rsidR="00D37B26" w:rsidRPr="000147DF" w:rsidRDefault="00000000" w:rsidP="000147DF">
      <w:pPr>
        <w:spacing w:line="240" w:lineRule="auto"/>
        <w:rPr>
          <w:rFonts w:ascii="Arial" w:hAnsi="Arial" w:cs="Arial"/>
        </w:rPr>
      </w:pPr>
      <w:r w:rsidRPr="000147DF">
        <w:rPr>
          <w:rFonts w:ascii="Arial" w:hAnsi="Arial" w:cs="Arial"/>
        </w:rPr>
        <w:t>Universidad Mariano Gálvez de Guatemala</w:t>
      </w:r>
    </w:p>
    <w:p w14:paraId="342500DF" w14:textId="0B83038B" w:rsidR="000147DF" w:rsidRDefault="00000000" w:rsidP="000147DF">
      <w:pPr>
        <w:spacing w:line="240" w:lineRule="auto"/>
        <w:rPr>
          <w:rFonts w:ascii="Arial" w:hAnsi="Arial" w:cs="Arial"/>
        </w:rPr>
      </w:pPr>
      <w:proofErr w:type="spellStart"/>
      <w:r w:rsidRPr="000147DF">
        <w:rPr>
          <w:rFonts w:ascii="Arial" w:hAnsi="Arial" w:cs="Arial"/>
        </w:rPr>
        <w:t>Sede</w:t>
      </w:r>
      <w:proofErr w:type="spellEnd"/>
      <w:r w:rsidRPr="000147DF">
        <w:rPr>
          <w:rFonts w:ascii="Arial" w:hAnsi="Arial" w:cs="Arial"/>
        </w:rPr>
        <w:t xml:space="preserve"> Huehuetenango</w:t>
      </w:r>
    </w:p>
    <w:p w14:paraId="70A10693" w14:textId="04E5660E" w:rsidR="000147DF" w:rsidRDefault="000147DF" w:rsidP="000147DF">
      <w:pPr>
        <w:spacing w:line="240" w:lineRule="auto"/>
        <w:rPr>
          <w:rFonts w:ascii="Arial" w:hAnsi="Arial" w:cs="Arial"/>
        </w:rPr>
      </w:pPr>
      <w:proofErr w:type="spellStart"/>
      <w:r>
        <w:rPr>
          <w:rFonts w:ascii="Arial" w:hAnsi="Arial" w:cs="Arial"/>
        </w:rPr>
        <w:t>Estimadas</w:t>
      </w:r>
      <w:proofErr w:type="spellEnd"/>
      <w:r>
        <w:rPr>
          <w:rFonts w:ascii="Arial" w:hAnsi="Arial" w:cs="Arial"/>
        </w:rPr>
        <w:t xml:space="preserve"> </w:t>
      </w:r>
      <w:proofErr w:type="spellStart"/>
      <w:r>
        <w:rPr>
          <w:rFonts w:ascii="Arial" w:hAnsi="Arial" w:cs="Arial"/>
        </w:rPr>
        <w:t>autoridades</w:t>
      </w:r>
      <w:proofErr w:type="spellEnd"/>
      <w:r>
        <w:rPr>
          <w:rFonts w:ascii="Arial" w:hAnsi="Arial" w:cs="Arial"/>
        </w:rPr>
        <w:t xml:space="preserve"> </w:t>
      </w:r>
      <w:proofErr w:type="spellStart"/>
      <w:r>
        <w:rPr>
          <w:rFonts w:ascii="Arial" w:hAnsi="Arial" w:cs="Arial"/>
        </w:rPr>
        <w:t>Universitarias</w:t>
      </w:r>
      <w:proofErr w:type="spellEnd"/>
      <w:r>
        <w:rPr>
          <w:rFonts w:ascii="Arial" w:hAnsi="Arial" w:cs="Arial"/>
        </w:rPr>
        <w:t>:</w:t>
      </w:r>
    </w:p>
    <w:p w14:paraId="008716E7" w14:textId="5EB07FD5" w:rsidR="00D37B26" w:rsidRPr="000147DF" w:rsidRDefault="00000000" w:rsidP="000147DF">
      <w:pPr>
        <w:spacing w:line="240" w:lineRule="auto"/>
        <w:jc w:val="both"/>
        <w:rPr>
          <w:rFonts w:ascii="Arial" w:hAnsi="Arial" w:cs="Arial"/>
        </w:rPr>
      </w:pPr>
      <w:r w:rsidRPr="000147DF">
        <w:rPr>
          <w:rFonts w:ascii="Arial" w:hAnsi="Arial" w:cs="Arial"/>
        </w:rPr>
        <w:t xml:space="preserve">Por medio de la </w:t>
      </w:r>
      <w:proofErr w:type="spellStart"/>
      <w:r w:rsidRPr="000147DF">
        <w:rPr>
          <w:rFonts w:ascii="Arial" w:hAnsi="Arial" w:cs="Arial"/>
        </w:rPr>
        <w:t>presente</w:t>
      </w:r>
      <w:proofErr w:type="spellEnd"/>
      <w:r w:rsidRPr="000147DF">
        <w:rPr>
          <w:rFonts w:ascii="Arial" w:hAnsi="Arial" w:cs="Arial"/>
        </w:rPr>
        <w:t xml:space="preserve">, </w:t>
      </w:r>
      <w:r w:rsidR="00577324" w:rsidRPr="000147DF">
        <w:rPr>
          <w:rFonts w:ascii="Arial" w:hAnsi="Arial" w:cs="Arial"/>
        </w:rPr>
        <w:t xml:space="preserve">la Escuela </w:t>
      </w:r>
      <w:proofErr w:type="spellStart"/>
      <w:r w:rsidR="00577324" w:rsidRPr="000147DF">
        <w:rPr>
          <w:rFonts w:ascii="Arial" w:hAnsi="Arial" w:cs="Arial"/>
        </w:rPr>
        <w:t>Oficial</w:t>
      </w:r>
      <w:proofErr w:type="spellEnd"/>
      <w:r w:rsidR="00577324" w:rsidRPr="000147DF">
        <w:rPr>
          <w:rFonts w:ascii="Arial" w:hAnsi="Arial" w:cs="Arial"/>
        </w:rPr>
        <w:t xml:space="preserve"> Urbana Mixta Tipo </w:t>
      </w:r>
      <w:proofErr w:type="spellStart"/>
      <w:r w:rsidR="00577324" w:rsidRPr="000147DF">
        <w:rPr>
          <w:rFonts w:ascii="Arial" w:hAnsi="Arial" w:cs="Arial"/>
        </w:rPr>
        <w:t>Federación</w:t>
      </w:r>
      <w:proofErr w:type="spellEnd"/>
      <w:r w:rsidR="00577324" w:rsidRPr="000147DF">
        <w:rPr>
          <w:rFonts w:ascii="Arial" w:hAnsi="Arial" w:cs="Arial"/>
        </w:rPr>
        <w:t xml:space="preserve"> “Carlos Calderon Taracena” Jornada </w:t>
      </w:r>
      <w:proofErr w:type="spellStart"/>
      <w:r w:rsidR="00577324" w:rsidRPr="000147DF">
        <w:rPr>
          <w:rFonts w:ascii="Arial" w:hAnsi="Arial" w:cs="Arial"/>
        </w:rPr>
        <w:t>Matutina</w:t>
      </w:r>
      <w:proofErr w:type="spellEnd"/>
      <w:r w:rsidR="00577324" w:rsidRPr="000147DF">
        <w:rPr>
          <w:rFonts w:ascii="Arial" w:hAnsi="Arial" w:cs="Arial"/>
        </w:rPr>
        <w:t xml:space="preserve"> de Huehuetenango, </w:t>
      </w:r>
      <w:proofErr w:type="spellStart"/>
      <w:r w:rsidRPr="000147DF">
        <w:rPr>
          <w:rFonts w:ascii="Arial" w:hAnsi="Arial" w:cs="Arial"/>
        </w:rPr>
        <w:t>desea</w:t>
      </w:r>
      <w:proofErr w:type="spellEnd"/>
      <w:r w:rsidRPr="000147DF">
        <w:rPr>
          <w:rFonts w:ascii="Arial" w:hAnsi="Arial" w:cs="Arial"/>
        </w:rPr>
        <w:t xml:space="preserve"> </w:t>
      </w:r>
      <w:proofErr w:type="spellStart"/>
      <w:r w:rsidRPr="000147DF">
        <w:rPr>
          <w:rFonts w:ascii="Arial" w:hAnsi="Arial" w:cs="Arial"/>
        </w:rPr>
        <w:t>comunicar</w:t>
      </w:r>
      <w:proofErr w:type="spellEnd"/>
      <w:r w:rsidRPr="000147DF">
        <w:rPr>
          <w:rFonts w:ascii="Arial" w:hAnsi="Arial" w:cs="Arial"/>
        </w:rPr>
        <w:t xml:space="preserve"> </w:t>
      </w:r>
      <w:proofErr w:type="spellStart"/>
      <w:r w:rsidRPr="000147DF">
        <w:rPr>
          <w:rFonts w:ascii="Arial" w:hAnsi="Arial" w:cs="Arial"/>
        </w:rPr>
        <w:t>formalmente</w:t>
      </w:r>
      <w:proofErr w:type="spellEnd"/>
      <w:r w:rsidRPr="000147DF">
        <w:rPr>
          <w:rFonts w:ascii="Arial" w:hAnsi="Arial" w:cs="Arial"/>
        </w:rPr>
        <w:t xml:space="preserve"> la </w:t>
      </w:r>
      <w:proofErr w:type="spellStart"/>
      <w:r w:rsidRPr="000147DF">
        <w:rPr>
          <w:rFonts w:ascii="Arial" w:hAnsi="Arial" w:cs="Arial"/>
        </w:rPr>
        <w:t>conclusión</w:t>
      </w:r>
      <w:proofErr w:type="spellEnd"/>
      <w:r w:rsidRPr="000147DF">
        <w:rPr>
          <w:rFonts w:ascii="Arial" w:hAnsi="Arial" w:cs="Arial"/>
        </w:rPr>
        <w:t xml:space="preserve"> exitosa del proyecto desarrollado por el estudiante Jorge Luis Alejandro Hernández Gabriel, Código Único de Identificación: 3155 90920 1301, como parte de su formación en Ingeniería en Sistemas de Información y Ciencias de la Computación.</w:t>
      </w:r>
      <w:r w:rsidRPr="000147DF">
        <w:rPr>
          <w:rFonts w:ascii="Arial" w:hAnsi="Arial" w:cs="Arial"/>
        </w:rPr>
        <w:br/>
      </w:r>
    </w:p>
    <w:p w14:paraId="59865F81" w14:textId="77777777" w:rsidR="00D37B26" w:rsidRPr="000147DF" w:rsidRDefault="00000000" w:rsidP="000147DF">
      <w:pPr>
        <w:spacing w:line="240" w:lineRule="auto"/>
        <w:jc w:val="both"/>
        <w:rPr>
          <w:rFonts w:ascii="Arial" w:hAnsi="Arial" w:cs="Arial"/>
        </w:rPr>
      </w:pPr>
      <w:r w:rsidRPr="000147DF">
        <w:rPr>
          <w:rFonts w:ascii="Arial" w:hAnsi="Arial" w:cs="Arial"/>
        </w:rPr>
        <w:t>Durante el desarrollo del proyecto “Creación de sitio web de acceso a biblioteca digital para estudiantes de nivel primario de la Escuela Tipo Federación 'Carlos Calderón Taracena', Jornada Matutina de Huehuetenango”, el estudiante Jorge Luis Alejandro Hernández Gabriel se encargó de la implementación y configuración completa del sistema, logrando establecer una plataforma funcional que facilita el acceso digital a material educativo y de biblioteca para estudiantes de nivel primario. Esta plataforma representa un avance significativo en la inclusión digital y el acceso equitativo a recursos educativos esenciales para la comunidad estudiantil.</w:t>
      </w:r>
      <w:r w:rsidRPr="000147DF">
        <w:rPr>
          <w:rFonts w:ascii="Arial" w:hAnsi="Arial" w:cs="Arial"/>
        </w:rPr>
        <w:br/>
      </w:r>
    </w:p>
    <w:p w14:paraId="130AAB90" w14:textId="77777777" w:rsidR="00D37B26" w:rsidRPr="000147DF" w:rsidRDefault="00000000" w:rsidP="000147DF">
      <w:pPr>
        <w:spacing w:line="240" w:lineRule="auto"/>
        <w:jc w:val="both"/>
        <w:rPr>
          <w:rFonts w:ascii="Arial" w:hAnsi="Arial" w:cs="Arial"/>
        </w:rPr>
      </w:pPr>
      <w:r w:rsidRPr="000147DF">
        <w:rPr>
          <w:rFonts w:ascii="Arial" w:hAnsi="Arial" w:cs="Arial"/>
        </w:rPr>
        <w:t>Queremos reconocer el compromiso y profesionalismo del estudiante durante todas las etapas del proyecto, lo que ha resultado en una solución tecnológica que beneficia a los estudiantes y docentes de la escuela. Valoramos profundamente el esfuerzo invertido en este proyecto y agradecemos la colaboración de la Universidad Mariano Gálvez de Guatemala en el desarrollo de esta importante iniciativa educativa.</w:t>
      </w:r>
      <w:r w:rsidRPr="000147DF">
        <w:rPr>
          <w:rFonts w:ascii="Arial" w:hAnsi="Arial" w:cs="Arial"/>
        </w:rPr>
        <w:br/>
      </w:r>
    </w:p>
    <w:p w14:paraId="0DBE89D5" w14:textId="77777777" w:rsidR="00577324" w:rsidRDefault="00000000" w:rsidP="000147DF">
      <w:pPr>
        <w:spacing w:line="240" w:lineRule="auto"/>
        <w:rPr>
          <w:rFonts w:ascii="Arial" w:hAnsi="Arial" w:cs="Arial"/>
        </w:rPr>
      </w:pPr>
      <w:r w:rsidRPr="000147DF">
        <w:rPr>
          <w:rFonts w:ascii="Arial" w:hAnsi="Arial" w:cs="Arial"/>
        </w:rPr>
        <w:t>Atentamente,</w:t>
      </w:r>
      <w:r w:rsidRPr="000147DF">
        <w:rPr>
          <w:rFonts w:ascii="Arial" w:hAnsi="Arial" w:cs="Arial"/>
        </w:rPr>
        <w:br/>
      </w:r>
    </w:p>
    <w:p w14:paraId="72E1B934" w14:textId="77777777" w:rsidR="000147DF" w:rsidRDefault="000147DF" w:rsidP="000147DF">
      <w:pPr>
        <w:spacing w:line="240" w:lineRule="auto"/>
        <w:rPr>
          <w:rFonts w:ascii="Arial" w:hAnsi="Arial" w:cs="Arial"/>
        </w:rPr>
      </w:pPr>
    </w:p>
    <w:p w14:paraId="643C90BE" w14:textId="77777777" w:rsidR="000147DF" w:rsidRPr="000147DF" w:rsidRDefault="000147DF" w:rsidP="000147DF">
      <w:pPr>
        <w:spacing w:line="240" w:lineRule="auto"/>
        <w:rPr>
          <w:rFonts w:ascii="Arial" w:hAnsi="Arial" w:cs="Arial"/>
        </w:rPr>
      </w:pPr>
    </w:p>
    <w:p w14:paraId="76E1D861" w14:textId="4D8025D2" w:rsidR="00D37B26" w:rsidRPr="000147DF" w:rsidRDefault="00577324" w:rsidP="000147DF">
      <w:pPr>
        <w:spacing w:line="240" w:lineRule="auto"/>
        <w:jc w:val="center"/>
        <w:rPr>
          <w:rFonts w:ascii="Arial" w:hAnsi="Arial" w:cs="Arial"/>
        </w:rPr>
      </w:pPr>
      <w:r w:rsidRPr="000147DF">
        <w:rPr>
          <w:rFonts w:ascii="Arial" w:hAnsi="Arial" w:cs="Arial"/>
        </w:rPr>
        <w:t>______________________________________</w:t>
      </w:r>
      <w:r w:rsidRPr="000147DF">
        <w:rPr>
          <w:rFonts w:ascii="Arial" w:hAnsi="Arial" w:cs="Arial"/>
        </w:rPr>
        <w:br/>
        <w:t>DIRECTOR ADMINISTRATIVO</w:t>
      </w:r>
      <w:r w:rsidRPr="000147DF">
        <w:rPr>
          <w:rFonts w:ascii="Arial" w:hAnsi="Arial" w:cs="Arial"/>
        </w:rPr>
        <w:br/>
        <w:t>Jorge Luis Hernandez</w:t>
      </w:r>
    </w:p>
    <w:sectPr w:rsidR="00D37B26" w:rsidRPr="000147D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674260658">
    <w:abstractNumId w:val="8"/>
  </w:num>
  <w:num w:numId="2" w16cid:durableId="1120958440">
    <w:abstractNumId w:val="6"/>
  </w:num>
  <w:num w:numId="3" w16cid:durableId="1000036367">
    <w:abstractNumId w:val="5"/>
  </w:num>
  <w:num w:numId="4" w16cid:durableId="1316639341">
    <w:abstractNumId w:val="4"/>
  </w:num>
  <w:num w:numId="5" w16cid:durableId="1989046179">
    <w:abstractNumId w:val="7"/>
  </w:num>
  <w:num w:numId="6" w16cid:durableId="1602759174">
    <w:abstractNumId w:val="3"/>
  </w:num>
  <w:num w:numId="7" w16cid:durableId="858473812">
    <w:abstractNumId w:val="2"/>
  </w:num>
  <w:num w:numId="8" w16cid:durableId="1705402606">
    <w:abstractNumId w:val="1"/>
  </w:num>
  <w:num w:numId="9" w16cid:durableId="138452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47DF"/>
    <w:rsid w:val="00034616"/>
    <w:rsid w:val="0006063C"/>
    <w:rsid w:val="0015074B"/>
    <w:rsid w:val="0029639D"/>
    <w:rsid w:val="00326F90"/>
    <w:rsid w:val="003C5C64"/>
    <w:rsid w:val="00577324"/>
    <w:rsid w:val="00AA1D8D"/>
    <w:rsid w:val="00B47730"/>
    <w:rsid w:val="00CB0664"/>
    <w:rsid w:val="00D37B2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CD1A6"/>
  <w14:defaultImageDpi w14:val="300"/>
  <w15:docId w15:val="{744665CF-AE4B-4154-A417-7789F0B2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Gaming_Pro</cp:lastModifiedBy>
  <cp:revision>3</cp:revision>
  <dcterms:created xsi:type="dcterms:W3CDTF">2024-10-25T14:55:00Z</dcterms:created>
  <dcterms:modified xsi:type="dcterms:W3CDTF">2024-10-25T15:07:00Z</dcterms:modified>
  <cp:category/>
</cp:coreProperties>
</file>